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B08" w:rsidRDefault="00540B08" w:rsidP="0063785F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Всероссийская Олимпиада школьников по английскому языку</w:t>
      </w:r>
    </w:p>
    <w:p w:rsidR="00540B08" w:rsidRDefault="00540B08" w:rsidP="0063785F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Муниципальный этап (9-11 классы)</w:t>
      </w:r>
    </w:p>
    <w:p w:rsidR="00540B08" w:rsidRDefault="00540B08" w:rsidP="0063785F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2018 </w:t>
      </w:r>
      <w:smartTag w:uri="urn:schemas-microsoft-com:office:smarttags" w:element="metricconverter">
        <w:smartTagPr>
          <w:attr w:name="ProductID" w:val="-2019 г"/>
        </w:smartTagPr>
        <w:r>
          <w:rPr>
            <w:rFonts w:ascii="Times New Roman" w:hAnsi="Times New Roman"/>
            <w:b/>
            <w:bCs/>
            <w:sz w:val="24"/>
            <w:szCs w:val="24"/>
          </w:rPr>
          <w:t>-2019 г</w:t>
        </w:r>
      </w:smartTag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540B08" w:rsidRDefault="00540B08" w:rsidP="0063785F">
      <w:pPr>
        <w:pStyle w:val="Default"/>
        <w:jc w:val="center"/>
        <w:rPr>
          <w:b/>
          <w:bCs/>
        </w:rPr>
      </w:pPr>
    </w:p>
    <w:p w:rsidR="00540B08" w:rsidRDefault="00540B08" w:rsidP="0063785F">
      <w:pPr>
        <w:pStyle w:val="Default"/>
        <w:jc w:val="center"/>
        <w:rPr>
          <w:b/>
          <w:bCs/>
        </w:rPr>
      </w:pPr>
      <w:r>
        <w:rPr>
          <w:b/>
          <w:bCs/>
        </w:rPr>
        <w:t>КРИТЕРИИ ОЦЕНИВАНИЯ ПИСЬМЕННОГО ТУРА</w:t>
      </w:r>
    </w:p>
    <w:p w:rsidR="00540B08" w:rsidRDefault="00540B08" w:rsidP="0063785F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</w:rPr>
        <w:t xml:space="preserve"> </w:t>
      </w:r>
      <w:r>
        <w:rPr>
          <w:b/>
          <w:bCs/>
          <w:sz w:val="23"/>
          <w:szCs w:val="23"/>
        </w:rPr>
        <w:t xml:space="preserve">Максимальное количество баллов: 20 </w:t>
      </w:r>
    </w:p>
    <w:p w:rsidR="00540B08" w:rsidRDefault="00540B08" w:rsidP="0063785F">
      <w:pPr>
        <w:pStyle w:val="Default"/>
        <w:rPr>
          <w:b/>
          <w:bCs/>
          <w:sz w:val="23"/>
          <w:szCs w:val="23"/>
        </w:rPr>
      </w:pPr>
    </w:p>
    <w:p w:rsidR="00540B08" w:rsidRDefault="00540B08" w:rsidP="0063785F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Внимание! При оценке 0 по критерию «Содержание» выставляется общая оценка 0. </w:t>
      </w:r>
    </w:p>
    <w:p w:rsidR="00540B08" w:rsidRDefault="00540B08" w:rsidP="0063785F">
      <w:pPr>
        <w:pStyle w:val="Default"/>
        <w:rPr>
          <w:sz w:val="23"/>
          <w:szCs w:val="23"/>
        </w:rPr>
      </w:pPr>
    </w:p>
    <w:tbl>
      <w:tblPr>
        <w:tblW w:w="14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05"/>
        <w:gridCol w:w="2552"/>
        <w:gridCol w:w="2553"/>
        <w:gridCol w:w="2552"/>
        <w:gridCol w:w="2553"/>
      </w:tblGrid>
      <w:tr w:rsidR="00540B08" w:rsidRPr="00AD2825" w:rsidTr="0063785F">
        <w:trPr>
          <w:trHeight w:val="2222"/>
        </w:trPr>
        <w:tc>
          <w:tcPr>
            <w:tcW w:w="4503" w:type="dxa"/>
          </w:tcPr>
          <w:p w:rsidR="00540B08" w:rsidRPr="00AD2825" w:rsidRDefault="00540B08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AD2825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  <w:p w:rsidR="00540B08" w:rsidRPr="00AD2825" w:rsidRDefault="00540B08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AD2825">
              <w:rPr>
                <w:b/>
                <w:bCs/>
                <w:sz w:val="20"/>
                <w:szCs w:val="20"/>
              </w:rPr>
              <w:t xml:space="preserve">10 баллов </w:t>
            </w:r>
          </w:p>
          <w:p w:rsidR="00540B08" w:rsidRPr="00AD2825" w:rsidRDefault="00540B08" w:rsidP="00FD780D">
            <w:pPr>
              <w:pStyle w:val="Default"/>
              <w:rPr>
                <w:sz w:val="20"/>
                <w:szCs w:val="20"/>
              </w:rPr>
            </w:pPr>
            <w:r w:rsidRPr="00AD2825">
              <w:rPr>
                <w:sz w:val="20"/>
                <w:szCs w:val="20"/>
              </w:rPr>
              <w:t xml:space="preserve"> 10 баллов </w:t>
            </w:r>
          </w:p>
          <w:p w:rsidR="00540B08" w:rsidRPr="00AD2825" w:rsidRDefault="00540B08" w:rsidP="00FD780D">
            <w:pPr>
              <w:pStyle w:val="Default"/>
              <w:rPr>
                <w:sz w:val="20"/>
                <w:szCs w:val="20"/>
              </w:rPr>
            </w:pPr>
            <w:r w:rsidRPr="00AD2825">
              <w:rPr>
                <w:sz w:val="20"/>
                <w:szCs w:val="20"/>
              </w:rPr>
              <w:t xml:space="preserve">Коммуникативная задача полностью выполнена – написано письмо в формальном стиле, содержание раскрыто полно и точно. </w:t>
            </w:r>
          </w:p>
          <w:p w:rsidR="00540B08" w:rsidRPr="00AD2825" w:rsidRDefault="00540B08" w:rsidP="00FD780D">
            <w:pPr>
              <w:pStyle w:val="Default"/>
              <w:rPr>
                <w:sz w:val="20"/>
                <w:szCs w:val="20"/>
              </w:rPr>
            </w:pPr>
            <w:r w:rsidRPr="00AD2825">
              <w:rPr>
                <w:sz w:val="20"/>
                <w:szCs w:val="20"/>
              </w:rPr>
              <w:t>1)</w:t>
            </w:r>
            <w:r w:rsidRPr="00AD2825">
              <w:rPr>
                <w:sz w:val="20"/>
                <w:szCs w:val="20"/>
              </w:rPr>
              <w:tab/>
              <w:t>Написано письмо на заданную тему , письмо участника написано в соответствующем заданию  официальном стиле (1 балл).  Если в письме имеются  более 3 - 4 случаев неформального стиля то 0 баллов. Есть завершающая фраза, подпись автора.</w:t>
            </w:r>
          </w:p>
          <w:p w:rsidR="00540B08" w:rsidRPr="00AD2825" w:rsidRDefault="00540B08" w:rsidP="00FD780D">
            <w:pPr>
              <w:pStyle w:val="Default"/>
              <w:rPr>
                <w:sz w:val="20"/>
                <w:szCs w:val="20"/>
                <w:lang w:val="en-US"/>
              </w:rPr>
            </w:pPr>
            <w:r w:rsidRPr="00AD2825">
              <w:rPr>
                <w:sz w:val="20"/>
                <w:szCs w:val="20"/>
              </w:rPr>
              <w:t>2)</w:t>
            </w:r>
            <w:r w:rsidRPr="00AD2825">
              <w:rPr>
                <w:sz w:val="20"/>
                <w:szCs w:val="20"/>
              </w:rPr>
              <w:tab/>
              <w:t>Есть вступление, в котором обозначена цель письма (1 балл).  Например</w:t>
            </w:r>
            <w:r w:rsidRPr="00AD2825">
              <w:rPr>
                <w:sz w:val="20"/>
                <w:szCs w:val="20"/>
                <w:lang w:val="en-US"/>
              </w:rPr>
              <w:t xml:space="preserve">:  I am writing on behalf of the members of the Film Club in connection with the last film we saw. I would like to outline what we found disappointing. I also intend to propose some ideas that could make the Film Club more attractive for the members. </w:t>
            </w:r>
          </w:p>
          <w:p w:rsidR="00540B08" w:rsidRPr="00AD2825" w:rsidRDefault="00540B08" w:rsidP="00FD780D">
            <w:pPr>
              <w:pStyle w:val="Default"/>
              <w:rPr>
                <w:sz w:val="20"/>
                <w:szCs w:val="20"/>
                <w:lang w:val="en-US"/>
              </w:rPr>
            </w:pPr>
            <w:r w:rsidRPr="00AD2825">
              <w:rPr>
                <w:sz w:val="20"/>
                <w:szCs w:val="20"/>
                <w:lang w:val="en-US"/>
              </w:rPr>
              <w:t>3)</w:t>
            </w:r>
            <w:r w:rsidRPr="00AD2825">
              <w:rPr>
                <w:sz w:val="20"/>
                <w:szCs w:val="20"/>
                <w:lang w:val="en-US"/>
              </w:rPr>
              <w:tab/>
            </w:r>
            <w:r w:rsidRPr="00AD2825">
              <w:rPr>
                <w:sz w:val="20"/>
                <w:szCs w:val="20"/>
              </w:rPr>
              <w:t>Есть</w:t>
            </w:r>
            <w:r w:rsidRPr="00AD2825">
              <w:rPr>
                <w:sz w:val="20"/>
                <w:szCs w:val="20"/>
                <w:lang w:val="en-US"/>
              </w:rPr>
              <w:t xml:space="preserve"> </w:t>
            </w:r>
            <w:r w:rsidRPr="00AD2825">
              <w:rPr>
                <w:sz w:val="20"/>
                <w:szCs w:val="20"/>
              </w:rPr>
              <w:t>заключение</w:t>
            </w:r>
            <w:r w:rsidRPr="00AD2825">
              <w:rPr>
                <w:sz w:val="20"/>
                <w:szCs w:val="20"/>
                <w:lang w:val="en-US"/>
              </w:rPr>
              <w:t xml:space="preserve"> (1 </w:t>
            </w:r>
            <w:r w:rsidRPr="00AD2825">
              <w:rPr>
                <w:sz w:val="20"/>
                <w:szCs w:val="20"/>
              </w:rPr>
              <w:t>балл</w:t>
            </w:r>
            <w:r w:rsidRPr="00AD2825">
              <w:rPr>
                <w:sz w:val="20"/>
                <w:szCs w:val="20"/>
                <w:lang w:val="en-US"/>
              </w:rPr>
              <w:t xml:space="preserve">). </w:t>
            </w:r>
            <w:r w:rsidRPr="00AD2825">
              <w:rPr>
                <w:sz w:val="20"/>
                <w:szCs w:val="20"/>
              </w:rPr>
              <w:t>Например</w:t>
            </w:r>
            <w:r w:rsidRPr="00AD2825">
              <w:rPr>
                <w:sz w:val="20"/>
                <w:szCs w:val="20"/>
                <w:lang w:val="en-US"/>
              </w:rPr>
              <w:t xml:space="preserve">: I look forward to hearing your views on this matter. I believe if the proposed ideas are realized, the club members would enjoy film shows.  </w:t>
            </w:r>
          </w:p>
          <w:p w:rsidR="00540B08" w:rsidRPr="00AD2825" w:rsidRDefault="00540B08" w:rsidP="00FD780D">
            <w:pPr>
              <w:pStyle w:val="Default"/>
              <w:rPr>
                <w:sz w:val="20"/>
                <w:szCs w:val="20"/>
                <w:lang w:val="en-US"/>
              </w:rPr>
            </w:pPr>
            <w:r w:rsidRPr="00AD2825">
              <w:rPr>
                <w:sz w:val="20"/>
                <w:szCs w:val="20"/>
                <w:lang w:val="en-US"/>
              </w:rPr>
              <w:t>4)</w:t>
            </w:r>
            <w:r w:rsidRPr="00AD2825">
              <w:rPr>
                <w:sz w:val="20"/>
                <w:szCs w:val="20"/>
                <w:lang w:val="en-US"/>
              </w:rPr>
              <w:tab/>
            </w:r>
            <w:r w:rsidRPr="00AD2825">
              <w:rPr>
                <w:sz w:val="20"/>
                <w:szCs w:val="20"/>
              </w:rPr>
              <w:t>Использованы</w:t>
            </w:r>
            <w:r w:rsidRPr="00AD2825">
              <w:rPr>
                <w:sz w:val="20"/>
                <w:szCs w:val="20"/>
                <w:lang w:val="en-US"/>
              </w:rPr>
              <w:t xml:space="preserve"> 3 </w:t>
            </w:r>
            <w:r w:rsidRPr="00AD2825">
              <w:rPr>
                <w:sz w:val="20"/>
                <w:szCs w:val="20"/>
              </w:rPr>
              <w:t>слова</w:t>
            </w:r>
            <w:r w:rsidRPr="00AD2825">
              <w:rPr>
                <w:sz w:val="20"/>
                <w:szCs w:val="20"/>
                <w:lang w:val="en-US"/>
              </w:rPr>
              <w:t xml:space="preserve">: shallow, mediocre, expectations  (3 </w:t>
            </w:r>
            <w:r w:rsidRPr="00AD2825">
              <w:rPr>
                <w:sz w:val="20"/>
                <w:szCs w:val="20"/>
              </w:rPr>
              <w:t>балла</w:t>
            </w:r>
            <w:r w:rsidRPr="00AD2825">
              <w:rPr>
                <w:sz w:val="20"/>
                <w:szCs w:val="20"/>
                <w:lang w:val="en-US"/>
              </w:rPr>
              <w:t>)</w:t>
            </w:r>
          </w:p>
          <w:p w:rsidR="00540B08" w:rsidRPr="00AD2825" w:rsidRDefault="00540B08" w:rsidP="00FD780D">
            <w:pPr>
              <w:pStyle w:val="Default"/>
              <w:rPr>
                <w:sz w:val="20"/>
                <w:szCs w:val="20"/>
              </w:rPr>
            </w:pPr>
            <w:r w:rsidRPr="00AD2825">
              <w:rPr>
                <w:sz w:val="20"/>
                <w:szCs w:val="20"/>
              </w:rPr>
              <w:t>5)Написано что не понравилось (2 балла)</w:t>
            </w:r>
          </w:p>
          <w:p w:rsidR="00540B08" w:rsidRPr="00AD2825" w:rsidRDefault="00540B08" w:rsidP="00FD780D">
            <w:pPr>
              <w:pStyle w:val="Default"/>
              <w:rPr>
                <w:sz w:val="20"/>
                <w:szCs w:val="20"/>
              </w:rPr>
            </w:pPr>
            <w:r w:rsidRPr="00AD2825">
              <w:rPr>
                <w:sz w:val="20"/>
                <w:szCs w:val="20"/>
              </w:rPr>
              <w:t>6)</w:t>
            </w:r>
            <w:r w:rsidRPr="00AD2825">
              <w:rPr>
                <w:sz w:val="20"/>
                <w:szCs w:val="20"/>
              </w:rPr>
              <w:tab/>
              <w:t>Даны 2 рекомендации  (2 балла)</w:t>
            </w:r>
          </w:p>
          <w:p w:rsidR="00540B08" w:rsidRPr="00AD2825" w:rsidRDefault="00540B08" w:rsidP="00FD780D">
            <w:pPr>
              <w:pStyle w:val="Default"/>
              <w:rPr>
                <w:sz w:val="20"/>
                <w:szCs w:val="20"/>
              </w:rPr>
            </w:pPr>
            <w:r w:rsidRPr="00AD2825">
              <w:rPr>
                <w:sz w:val="20"/>
                <w:szCs w:val="20"/>
              </w:rPr>
              <w:t>Объем работы либо соответствует заданному объему, либо отклоняется  от заданного, не более чем на 10%.</w:t>
            </w:r>
          </w:p>
          <w:p w:rsidR="00540B08" w:rsidRPr="00AD2825" w:rsidRDefault="00540B08" w:rsidP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540B08" w:rsidRPr="00AD2825" w:rsidRDefault="00540B08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AD2825">
              <w:rPr>
                <w:b/>
                <w:bCs/>
                <w:sz w:val="20"/>
                <w:szCs w:val="20"/>
              </w:rPr>
              <w:t>Организация текста</w:t>
            </w:r>
          </w:p>
          <w:p w:rsidR="00540B08" w:rsidRPr="00AD2825" w:rsidRDefault="00540B08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</w:tcPr>
          <w:p w:rsidR="00540B08" w:rsidRPr="00AD2825" w:rsidRDefault="00540B08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AD2825">
              <w:rPr>
                <w:b/>
                <w:bCs/>
                <w:sz w:val="20"/>
                <w:szCs w:val="20"/>
              </w:rPr>
              <w:t xml:space="preserve">Лексика </w:t>
            </w:r>
          </w:p>
          <w:p w:rsidR="00540B08" w:rsidRPr="00AD2825" w:rsidRDefault="00540B08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AD2825">
              <w:rPr>
                <w:b/>
                <w:bCs/>
                <w:sz w:val="20"/>
                <w:szCs w:val="20"/>
              </w:rPr>
              <w:t>3 балла</w:t>
            </w:r>
          </w:p>
          <w:p w:rsidR="00540B08" w:rsidRPr="00AD2825" w:rsidRDefault="00540B08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  <w:p w:rsidR="00540B08" w:rsidRPr="00AD2825" w:rsidRDefault="00540B08" w:rsidP="00FD780D">
            <w:pPr>
              <w:pStyle w:val="Default"/>
              <w:rPr>
                <w:sz w:val="20"/>
                <w:szCs w:val="20"/>
              </w:rPr>
            </w:pPr>
            <w:r w:rsidRPr="00AD2825">
              <w:rPr>
                <w:sz w:val="20"/>
                <w:szCs w:val="20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сочетаемостью.</w:t>
            </w:r>
          </w:p>
          <w:p w:rsidR="00540B08" w:rsidRPr="00AD2825" w:rsidRDefault="00540B08" w:rsidP="00FD780D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AD2825">
              <w:rPr>
                <w:sz w:val="20"/>
                <w:szCs w:val="20"/>
              </w:rPr>
              <w:t xml:space="preserve">Допускается 1 лексическая ошибка. </w:t>
            </w:r>
          </w:p>
          <w:p w:rsidR="00540B08" w:rsidRPr="00AD2825" w:rsidRDefault="00540B08" w:rsidP="00FD780D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540B08" w:rsidRPr="00AD2825" w:rsidRDefault="00540B08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AD2825">
              <w:rPr>
                <w:b/>
                <w:bCs/>
                <w:sz w:val="20"/>
                <w:szCs w:val="20"/>
              </w:rPr>
              <w:t xml:space="preserve">Грамматика </w:t>
            </w:r>
          </w:p>
          <w:p w:rsidR="00540B08" w:rsidRPr="00AD2825" w:rsidRDefault="00540B08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AD2825">
              <w:rPr>
                <w:b/>
                <w:bCs/>
                <w:sz w:val="20"/>
                <w:szCs w:val="20"/>
              </w:rPr>
              <w:t>3 балла</w:t>
            </w:r>
          </w:p>
          <w:p w:rsidR="00540B08" w:rsidRPr="00AD2825" w:rsidRDefault="00540B08" w:rsidP="00ED411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  <w:p w:rsidR="00540B08" w:rsidRPr="00AD2825" w:rsidRDefault="00540B08" w:rsidP="004C3DE4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AD2825">
              <w:rPr>
                <w:bCs/>
                <w:sz w:val="20"/>
                <w:szCs w:val="20"/>
              </w:rPr>
              <w:t>Участник демонстрирует грамотное и уместное употребление разнообразных грамматических структур (Passive, Complex Object, Conditionals, Gerund, Comparatives). Используемые грамматические средства соответствуют высокому уровню сложности задания; практически нет нарушений в использовании грамматики (допускаются 1-2 неповторяющиеся грамматические ошибки)</w:t>
            </w:r>
          </w:p>
        </w:tc>
        <w:tc>
          <w:tcPr>
            <w:tcW w:w="2552" w:type="dxa"/>
          </w:tcPr>
          <w:p w:rsidR="00540B08" w:rsidRPr="00AD2825" w:rsidRDefault="00540B08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AD2825">
              <w:rPr>
                <w:b/>
                <w:bCs/>
                <w:sz w:val="20"/>
                <w:szCs w:val="20"/>
              </w:rPr>
              <w:t xml:space="preserve">Орфография и пунктуация </w:t>
            </w:r>
          </w:p>
          <w:p w:rsidR="00540B08" w:rsidRPr="00AD2825" w:rsidRDefault="00540B08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AD2825">
              <w:rPr>
                <w:b/>
                <w:bCs/>
                <w:sz w:val="20"/>
                <w:szCs w:val="20"/>
              </w:rPr>
              <w:t xml:space="preserve">(максимум 2 балла) </w:t>
            </w:r>
          </w:p>
        </w:tc>
      </w:tr>
      <w:tr w:rsidR="00540B08" w:rsidRPr="00AD2825" w:rsidTr="0063785F">
        <w:trPr>
          <w:trHeight w:val="1859"/>
        </w:trPr>
        <w:tc>
          <w:tcPr>
            <w:tcW w:w="4503" w:type="dxa"/>
          </w:tcPr>
          <w:p w:rsidR="00540B08" w:rsidRPr="00AD2825" w:rsidRDefault="00540B08" w:rsidP="00FD780D">
            <w:pPr>
              <w:pStyle w:val="Default"/>
              <w:spacing w:line="276" w:lineRule="auto"/>
              <w:rPr>
                <w:b/>
                <w:sz w:val="20"/>
                <w:szCs w:val="20"/>
              </w:rPr>
            </w:pPr>
            <w:r w:rsidRPr="00AD2825">
              <w:rPr>
                <w:b/>
                <w:bCs/>
                <w:sz w:val="20"/>
                <w:szCs w:val="20"/>
              </w:rPr>
              <w:t xml:space="preserve"> </w:t>
            </w:r>
            <w:r w:rsidRPr="00AD2825">
              <w:rPr>
                <w:b/>
                <w:sz w:val="20"/>
                <w:szCs w:val="20"/>
              </w:rPr>
              <w:t xml:space="preserve">9-1 балл </w:t>
            </w:r>
          </w:p>
          <w:p w:rsidR="00540B08" w:rsidRPr="00AD2825" w:rsidRDefault="00540B08" w:rsidP="00FD780D">
            <w:pPr>
              <w:pStyle w:val="Default"/>
              <w:rPr>
                <w:sz w:val="20"/>
                <w:szCs w:val="20"/>
              </w:rPr>
            </w:pPr>
            <w:r w:rsidRPr="00AD2825">
              <w:rPr>
                <w:sz w:val="20"/>
                <w:szCs w:val="20"/>
              </w:rPr>
              <w:t xml:space="preserve">Не выполнены пункты, указанные в условии задания. </w:t>
            </w:r>
          </w:p>
          <w:p w:rsidR="00540B08" w:rsidRPr="00AD2825" w:rsidRDefault="00540B08" w:rsidP="00FD780D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AD2825">
              <w:rPr>
                <w:sz w:val="20"/>
                <w:szCs w:val="20"/>
              </w:rPr>
              <w:t xml:space="preserve">Объем работы меньше заданного более, чем на 10% </w:t>
            </w:r>
          </w:p>
          <w:p w:rsidR="00540B08" w:rsidRPr="00AD2825" w:rsidRDefault="00540B08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540B08" w:rsidRPr="00AD2825" w:rsidRDefault="00540B08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AD2825"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540B08" w:rsidRPr="00AD2825" w:rsidRDefault="00540B08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AD2825">
              <w:rPr>
                <w:sz w:val="20"/>
                <w:szCs w:val="20"/>
              </w:rPr>
              <w:t>Высказывание логично; средства логической связи использованы правильно; структура текста соответствует предложенному плану; текст правильно разделен на абзацы.</w:t>
            </w:r>
          </w:p>
          <w:p w:rsidR="00540B08" w:rsidRPr="00AD2825" w:rsidRDefault="00540B08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540B08" w:rsidRPr="00AD2825" w:rsidRDefault="00540B08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AD2825"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540B08" w:rsidRPr="00AD2825" w:rsidRDefault="00540B08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AD2825">
              <w:rPr>
                <w:bCs/>
                <w:sz w:val="20"/>
                <w:szCs w:val="20"/>
              </w:rPr>
              <w:t>Используемый словарный запас соответствует высокому уровню сложности задания, однако встречаются 2-3 лексические ошибки. ИЛИ словарный запас ограничен, но лексика использована правильно</w:t>
            </w:r>
          </w:p>
        </w:tc>
        <w:tc>
          <w:tcPr>
            <w:tcW w:w="2551" w:type="dxa"/>
          </w:tcPr>
          <w:p w:rsidR="00540B08" w:rsidRPr="00AD2825" w:rsidRDefault="00540B08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AD2825"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540B08" w:rsidRPr="00AD2825" w:rsidRDefault="00540B08" w:rsidP="00FD780D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AD2825">
              <w:rPr>
                <w:bCs/>
                <w:sz w:val="20"/>
                <w:szCs w:val="20"/>
              </w:rPr>
              <w:t>Участник демонстрирует грамотное употребление разнообразных грам.структур повышенного уровня. однако встречаются 3-4 грамматические ошибки</w:t>
            </w:r>
          </w:p>
        </w:tc>
        <w:tc>
          <w:tcPr>
            <w:tcW w:w="2552" w:type="dxa"/>
          </w:tcPr>
          <w:p w:rsidR="00540B08" w:rsidRPr="00AD2825" w:rsidRDefault="00540B08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D2825">
              <w:rPr>
                <w:rFonts w:ascii="Times New Roman" w:hAnsi="Times New Roman"/>
                <w:b/>
                <w:sz w:val="20"/>
                <w:szCs w:val="20"/>
              </w:rPr>
              <w:t>2 балла</w:t>
            </w:r>
          </w:p>
          <w:p w:rsidR="00540B08" w:rsidRPr="00AD2825" w:rsidRDefault="00540B08">
            <w:pPr>
              <w:rPr>
                <w:rFonts w:ascii="Times New Roman" w:hAnsi="Times New Roman"/>
                <w:sz w:val="20"/>
                <w:szCs w:val="20"/>
              </w:rPr>
            </w:pPr>
            <w:r w:rsidRPr="00AD2825">
              <w:rPr>
                <w:rFonts w:ascii="Times New Roman" w:hAnsi="Times New Roman"/>
                <w:sz w:val="20"/>
                <w:szCs w:val="20"/>
              </w:rPr>
              <w:t>Орфографические ошибки практически отсутствуют. Текст разделен на предложения с правильным пунктуационным оформлением (допускается 1 орфографическая И/ИЛИ 1 пунктуационная ошибка)</w:t>
            </w:r>
          </w:p>
        </w:tc>
      </w:tr>
      <w:tr w:rsidR="00540B08" w:rsidRPr="00AD2825" w:rsidTr="0063785F">
        <w:trPr>
          <w:trHeight w:val="1735"/>
        </w:trPr>
        <w:tc>
          <w:tcPr>
            <w:tcW w:w="4503" w:type="dxa"/>
          </w:tcPr>
          <w:p w:rsidR="00540B08" w:rsidRPr="00AD2825" w:rsidRDefault="00540B08" w:rsidP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540B08" w:rsidRPr="00AD2825" w:rsidRDefault="00540B08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AD2825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540B08" w:rsidRPr="00AD2825" w:rsidRDefault="00540B08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AD2825">
              <w:rPr>
                <w:sz w:val="20"/>
                <w:szCs w:val="20"/>
              </w:rPr>
              <w:t>высказывание в основном логично (имеются 1-3 логические ошибки), И/ИЛИ имеются 1-3 недостатка при использовании средств логической связи, И/ИЛИ имеются 1-3 отклонения от плана в структуре высказывания, И/ИЛИ имеются 1-3 недостатка при делении текста на абзацы</w:t>
            </w:r>
          </w:p>
          <w:p w:rsidR="00540B08" w:rsidRPr="00AD2825" w:rsidRDefault="00540B08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540B08" w:rsidRPr="00AD2825" w:rsidRDefault="00540B08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AD2825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540B08" w:rsidRPr="00AD2825" w:rsidRDefault="00540B08" w:rsidP="00FD780D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AD2825">
              <w:rPr>
                <w:bCs/>
                <w:sz w:val="20"/>
                <w:szCs w:val="20"/>
              </w:rPr>
              <w:t>Участник демонстрирует ограниченный лексический запас, есть ошибки в выборе слов и лексической сочетаемости. Имеются 4-5 лексические ошибки.</w:t>
            </w:r>
          </w:p>
        </w:tc>
        <w:tc>
          <w:tcPr>
            <w:tcW w:w="2551" w:type="dxa"/>
          </w:tcPr>
          <w:p w:rsidR="00540B08" w:rsidRPr="00AD2825" w:rsidRDefault="00540B08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AD2825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540B08" w:rsidRPr="00AD2825" w:rsidRDefault="00540B08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AD2825">
              <w:rPr>
                <w:bCs/>
                <w:sz w:val="20"/>
                <w:szCs w:val="20"/>
              </w:rPr>
              <w:t>Используемые грамматические средства не вполне соответствуют высокому уровню сложности задания, в тексте имеются 5-7 грамматических ошибок</w:t>
            </w:r>
          </w:p>
        </w:tc>
        <w:tc>
          <w:tcPr>
            <w:tcW w:w="2552" w:type="dxa"/>
          </w:tcPr>
          <w:p w:rsidR="00540B08" w:rsidRPr="00AD2825" w:rsidRDefault="00540B08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AD2825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540B08" w:rsidRPr="00AD2825" w:rsidRDefault="00540B08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AD2825">
              <w:rPr>
                <w:sz w:val="20"/>
                <w:szCs w:val="20"/>
              </w:rPr>
              <w:t>В тексте имеются 2-4 орфографические И/ИЛИ пунктуационные ошибки</w:t>
            </w:r>
          </w:p>
        </w:tc>
      </w:tr>
      <w:tr w:rsidR="00540B08" w:rsidRPr="00AD2825" w:rsidTr="0063785F">
        <w:trPr>
          <w:trHeight w:val="1488"/>
        </w:trPr>
        <w:tc>
          <w:tcPr>
            <w:tcW w:w="4503" w:type="dxa"/>
          </w:tcPr>
          <w:p w:rsidR="00540B08" w:rsidRPr="00AD2825" w:rsidRDefault="00540B08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AD2825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540B08" w:rsidRPr="00AD2825" w:rsidRDefault="00540B08" w:rsidP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AD2825">
              <w:rPr>
                <w:sz w:val="20"/>
                <w:szCs w:val="20"/>
              </w:rPr>
              <w:t xml:space="preserve">Коммуникативная задача </w:t>
            </w:r>
            <w:r w:rsidRPr="00AD2825">
              <w:rPr>
                <w:b/>
                <w:bCs/>
                <w:sz w:val="20"/>
                <w:szCs w:val="20"/>
              </w:rPr>
              <w:t xml:space="preserve">не </w:t>
            </w:r>
            <w:r w:rsidRPr="00AD2825">
              <w:rPr>
                <w:sz w:val="20"/>
                <w:szCs w:val="20"/>
              </w:rPr>
              <w:t xml:space="preserve">выполнена: в содержании не раскрыты все аспекты, ИЛИ они раскрыты неполно или неточно, ИЛИ объем работы менее 162 слов. </w:t>
            </w:r>
          </w:p>
        </w:tc>
        <w:tc>
          <w:tcPr>
            <w:tcW w:w="2551" w:type="dxa"/>
          </w:tcPr>
          <w:p w:rsidR="00540B08" w:rsidRPr="00AD2825" w:rsidRDefault="00540B08" w:rsidP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AD2825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540B08" w:rsidRPr="00AD2825" w:rsidRDefault="00540B08" w:rsidP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AD2825">
              <w:rPr>
                <w:sz w:val="20"/>
                <w:szCs w:val="20"/>
              </w:rPr>
              <w:t>В высказывании имеются 4 и более логические ошибки, И/ИЛИ имеются 4 и более ошибки в использовании средств логической связи, И/ИЛИ имеются 4 и более отклонения от плана в структуре высказывания, И/ИЛИ имеются 4 и более недостатка при делении текста на абзацы</w:t>
            </w:r>
          </w:p>
          <w:p w:rsidR="00540B08" w:rsidRPr="00AD2825" w:rsidRDefault="00540B08" w:rsidP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540B08" w:rsidRPr="00AD2825" w:rsidRDefault="00540B08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AD2825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540B08" w:rsidRPr="00AD2825" w:rsidRDefault="00540B08" w:rsidP="00FD780D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AD2825">
              <w:rPr>
                <w:bCs/>
                <w:sz w:val="20"/>
                <w:szCs w:val="20"/>
              </w:rPr>
              <w:t>Участник демонстрирует крайне ограниченный словарный запас  и /или в рассказе имеются многочисленные ошибки (более 6) в употреблении лексики, в том числе затрудняющие понимание текста.</w:t>
            </w:r>
          </w:p>
        </w:tc>
        <w:tc>
          <w:tcPr>
            <w:tcW w:w="2551" w:type="dxa"/>
          </w:tcPr>
          <w:p w:rsidR="00540B08" w:rsidRPr="00AD2825" w:rsidRDefault="00540B08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AD2825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540B08" w:rsidRPr="00AD2825" w:rsidRDefault="00540B08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AD2825">
              <w:rPr>
                <w:bCs/>
                <w:sz w:val="20"/>
                <w:szCs w:val="20"/>
              </w:rPr>
              <w:t>Используемые грамматические средства не соответствуют высокому уровню сложности задания, в тексте имеются 8 и более грамматических ошибок</w:t>
            </w:r>
          </w:p>
        </w:tc>
        <w:tc>
          <w:tcPr>
            <w:tcW w:w="2552" w:type="dxa"/>
          </w:tcPr>
          <w:p w:rsidR="00540B08" w:rsidRPr="00AD2825" w:rsidRDefault="00540B08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AD2825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540B08" w:rsidRPr="00AD2825" w:rsidRDefault="00540B08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AD2825">
              <w:rPr>
                <w:sz w:val="20"/>
                <w:szCs w:val="20"/>
              </w:rPr>
              <w:t>В тексте имеются 5 и более орфографических И/ИЛИ пунктуационных ошибок</w:t>
            </w:r>
          </w:p>
        </w:tc>
      </w:tr>
    </w:tbl>
    <w:p w:rsidR="00540B08" w:rsidRDefault="00540B08" w:rsidP="0063785F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540B08" w:rsidRDefault="00540B08" w:rsidP="0063785F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540B08" w:rsidRDefault="00540B08"/>
    <w:sectPr w:rsidR="00540B08" w:rsidSect="007B1976">
      <w:pgSz w:w="16838" w:h="11906" w:orient="landscape"/>
      <w:pgMar w:top="709" w:right="1134" w:bottom="36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D14C8"/>
    <w:multiLevelType w:val="hybridMultilevel"/>
    <w:tmpl w:val="341684B6"/>
    <w:lvl w:ilvl="0" w:tplc="04190011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3785F"/>
    <w:rsid w:val="000407EE"/>
    <w:rsid w:val="000B748C"/>
    <w:rsid w:val="00226BB6"/>
    <w:rsid w:val="0023068D"/>
    <w:rsid w:val="002824B2"/>
    <w:rsid w:val="00302068"/>
    <w:rsid w:val="00315B53"/>
    <w:rsid w:val="003C342D"/>
    <w:rsid w:val="003D011E"/>
    <w:rsid w:val="004218AF"/>
    <w:rsid w:val="004C3DE4"/>
    <w:rsid w:val="005315D6"/>
    <w:rsid w:val="00540B08"/>
    <w:rsid w:val="0059099A"/>
    <w:rsid w:val="00622502"/>
    <w:rsid w:val="0063785F"/>
    <w:rsid w:val="006435E3"/>
    <w:rsid w:val="00745BC0"/>
    <w:rsid w:val="007540E4"/>
    <w:rsid w:val="007A30A0"/>
    <w:rsid w:val="007B1976"/>
    <w:rsid w:val="007F1864"/>
    <w:rsid w:val="008010C5"/>
    <w:rsid w:val="00835B46"/>
    <w:rsid w:val="0094217B"/>
    <w:rsid w:val="00A35BEA"/>
    <w:rsid w:val="00A72745"/>
    <w:rsid w:val="00AD2825"/>
    <w:rsid w:val="00B85C99"/>
    <w:rsid w:val="00BB32DA"/>
    <w:rsid w:val="00C04D8F"/>
    <w:rsid w:val="00DA6572"/>
    <w:rsid w:val="00E52040"/>
    <w:rsid w:val="00ED4116"/>
    <w:rsid w:val="00FD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8A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63785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643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20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3</Pages>
  <Words>649</Words>
  <Characters>3700</Characters>
  <Application>Microsoft Office Word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</cp:revision>
  <cp:lastPrinted>2018-11-16T13:21:00Z</cp:lastPrinted>
  <dcterms:created xsi:type="dcterms:W3CDTF">2018-11-13T14:10:00Z</dcterms:created>
  <dcterms:modified xsi:type="dcterms:W3CDTF">2018-11-16T13:22:00Z</dcterms:modified>
</cp:coreProperties>
</file>